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70" w:rsidRPr="00C55E06" w:rsidRDefault="00C85170" w:rsidP="00A565F0">
      <w:pPr>
        <w:shd w:val="clear" w:color="auto" w:fill="FFFFFF"/>
        <w:tabs>
          <w:tab w:val="left" w:pos="2490"/>
          <w:tab w:val="center" w:pos="4677"/>
          <w:tab w:val="left" w:pos="8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0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85170" w:rsidRPr="00C55E06" w:rsidRDefault="00C85170" w:rsidP="00A565F0">
      <w:pPr>
        <w:shd w:val="clear" w:color="auto" w:fill="FFFFFF"/>
        <w:tabs>
          <w:tab w:val="left" w:pos="390"/>
          <w:tab w:val="center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06">
        <w:rPr>
          <w:rFonts w:ascii="Times New Roman" w:hAnsi="Times New Roman"/>
          <w:b/>
          <w:sz w:val="28"/>
          <w:szCs w:val="28"/>
        </w:rPr>
        <w:t>АЛЕКСАНДРОВСКОГО МУНИЦИПАЛЬНОГО ОКРУГА</w:t>
      </w:r>
    </w:p>
    <w:p w:rsidR="00C85170" w:rsidRDefault="00C85170" w:rsidP="00A56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06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565F0" w:rsidRPr="00C55E06" w:rsidRDefault="00A565F0" w:rsidP="00A56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170" w:rsidRPr="00C55E06" w:rsidRDefault="00C85170" w:rsidP="00A565F0">
      <w:pPr>
        <w:shd w:val="clear" w:color="auto" w:fill="FFFFFF"/>
        <w:tabs>
          <w:tab w:val="left" w:pos="3225"/>
          <w:tab w:val="center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E06">
        <w:rPr>
          <w:rFonts w:ascii="Times New Roman" w:hAnsi="Times New Roman"/>
          <w:sz w:val="28"/>
          <w:szCs w:val="28"/>
        </w:rPr>
        <w:t>Р Е Ш Е Н И Е</w:t>
      </w:r>
    </w:p>
    <w:p w:rsidR="00C85170" w:rsidRPr="00C55E06" w:rsidRDefault="00C85170" w:rsidP="00A5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70" w:rsidRPr="00C55E06" w:rsidRDefault="00A565F0" w:rsidP="00A56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85170" w:rsidRPr="00C55E06">
        <w:rPr>
          <w:rFonts w:ascii="Times New Roman" w:hAnsi="Times New Roman"/>
          <w:sz w:val="28"/>
          <w:szCs w:val="28"/>
        </w:rPr>
        <w:t xml:space="preserve"> </w:t>
      </w:r>
      <w:r w:rsidR="005B6848">
        <w:rPr>
          <w:rFonts w:ascii="Times New Roman" w:hAnsi="Times New Roman"/>
          <w:sz w:val="28"/>
          <w:szCs w:val="28"/>
        </w:rPr>
        <w:t>ноября</w:t>
      </w:r>
      <w:r w:rsidR="00C85170" w:rsidRPr="00C55E06">
        <w:rPr>
          <w:rFonts w:ascii="Times New Roman" w:hAnsi="Times New Roman"/>
          <w:sz w:val="28"/>
          <w:szCs w:val="28"/>
        </w:rPr>
        <w:t xml:space="preserve"> 202</w:t>
      </w:r>
      <w:r w:rsidR="005B6848">
        <w:rPr>
          <w:rFonts w:ascii="Times New Roman" w:hAnsi="Times New Roman"/>
          <w:sz w:val="28"/>
          <w:szCs w:val="28"/>
        </w:rPr>
        <w:t>2</w:t>
      </w:r>
      <w:r w:rsidR="00C85170" w:rsidRPr="00C55E0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               </w:t>
      </w:r>
      <w:r w:rsidR="00C85170" w:rsidRPr="00C55E06">
        <w:rPr>
          <w:rFonts w:ascii="Times New Roman" w:hAnsi="Times New Roman"/>
          <w:sz w:val="28"/>
          <w:szCs w:val="28"/>
        </w:rPr>
        <w:t>с. Александровское</w:t>
      </w:r>
      <w:r>
        <w:rPr>
          <w:rFonts w:ascii="Times New Roman" w:hAnsi="Times New Roman"/>
          <w:sz w:val="28"/>
          <w:szCs w:val="28"/>
        </w:rPr>
        <w:t xml:space="preserve">                               № 594/169</w:t>
      </w:r>
    </w:p>
    <w:p w:rsidR="00D83B1D" w:rsidRDefault="00D83B1D" w:rsidP="00A56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D77" w:rsidRDefault="00CE0D77" w:rsidP="00A565F0">
      <w:pPr>
        <w:pStyle w:val="ConsPlusTitle"/>
        <w:spacing w:line="240" w:lineRule="exact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E0D77">
        <w:rPr>
          <w:rFonts w:ascii="Times New Roman" w:hAnsi="Times New Roman"/>
          <w:b w:val="0"/>
          <w:sz w:val="28"/>
          <w:szCs w:val="28"/>
        </w:rPr>
        <w:t>О</w:t>
      </w:r>
      <w:r w:rsidR="005B6848">
        <w:rPr>
          <w:rFonts w:ascii="Times New Roman" w:hAnsi="Times New Roman"/>
          <w:b w:val="0"/>
          <w:sz w:val="28"/>
          <w:szCs w:val="28"/>
        </w:rPr>
        <w:t xml:space="preserve"> признании утратившим</w:t>
      </w:r>
      <w:r w:rsidR="00A72425">
        <w:rPr>
          <w:rFonts w:ascii="Times New Roman" w:hAnsi="Times New Roman"/>
          <w:b w:val="0"/>
          <w:sz w:val="28"/>
          <w:szCs w:val="28"/>
        </w:rPr>
        <w:t>и</w:t>
      </w:r>
      <w:r w:rsidR="005B6848">
        <w:rPr>
          <w:rFonts w:ascii="Times New Roman" w:hAnsi="Times New Roman"/>
          <w:b w:val="0"/>
          <w:sz w:val="28"/>
          <w:szCs w:val="28"/>
        </w:rPr>
        <w:t xml:space="preserve"> силу </w:t>
      </w:r>
      <w:r w:rsidR="004E24DA">
        <w:rPr>
          <w:rFonts w:ascii="Times New Roman" w:hAnsi="Times New Roman"/>
          <w:b w:val="0"/>
          <w:sz w:val="28"/>
          <w:szCs w:val="28"/>
        </w:rPr>
        <w:t>отдельных решений</w:t>
      </w:r>
      <w:r w:rsidR="005B6848">
        <w:rPr>
          <w:rFonts w:ascii="Times New Roman" w:hAnsi="Times New Roman"/>
          <w:b w:val="0"/>
          <w:sz w:val="28"/>
          <w:szCs w:val="28"/>
        </w:rPr>
        <w:t xml:space="preserve"> Совета Александровского муниципального </w:t>
      </w:r>
      <w:r w:rsidR="004E24DA">
        <w:rPr>
          <w:rFonts w:ascii="Times New Roman" w:hAnsi="Times New Roman"/>
          <w:b w:val="0"/>
          <w:sz w:val="28"/>
          <w:szCs w:val="28"/>
        </w:rPr>
        <w:t>района</w:t>
      </w:r>
      <w:r w:rsidR="005B6848">
        <w:rPr>
          <w:rFonts w:ascii="Times New Roman" w:hAnsi="Times New Roman"/>
          <w:b w:val="0"/>
          <w:sz w:val="28"/>
          <w:szCs w:val="28"/>
        </w:rPr>
        <w:t xml:space="preserve"> Ставропольского края </w:t>
      </w:r>
    </w:p>
    <w:p w:rsidR="004E24DA" w:rsidRDefault="004E24DA" w:rsidP="00A565F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5F0" w:rsidRPr="00CD6710" w:rsidRDefault="00A565F0" w:rsidP="00A565F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7E43" w:rsidRPr="00CD6710" w:rsidRDefault="00A67E43" w:rsidP="00A5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65F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F1F75" w:rsidRPr="00CD6710">
        <w:rPr>
          <w:rFonts w:ascii="Times New Roman" w:hAnsi="Times New Roman" w:cs="Times New Roman"/>
          <w:sz w:val="28"/>
          <w:szCs w:val="28"/>
        </w:rPr>
        <w:t>6 октября 2003 г</w:t>
      </w:r>
      <w:r w:rsidR="00510C2A">
        <w:rPr>
          <w:rFonts w:ascii="Times New Roman" w:hAnsi="Times New Roman" w:cs="Times New Roman"/>
          <w:sz w:val="28"/>
          <w:szCs w:val="28"/>
        </w:rPr>
        <w:t xml:space="preserve">ода           </w:t>
      </w:r>
      <w:r w:rsidR="001F1F75" w:rsidRPr="00CD671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CD6710"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Федерации, </w:t>
      </w:r>
      <w:hyperlink r:id="rId6" w:history="1">
        <w:r w:rsidRPr="00CD67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D6710">
        <w:rPr>
          <w:rFonts w:ascii="Times New Roman" w:hAnsi="Times New Roman" w:cs="Times New Roman"/>
          <w:sz w:val="28"/>
          <w:szCs w:val="28"/>
        </w:rPr>
        <w:t xml:space="preserve"> </w:t>
      </w:r>
      <w:r w:rsidR="00D83B1D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CD6710">
        <w:rPr>
          <w:rFonts w:ascii="Times New Roman" w:hAnsi="Times New Roman" w:cs="Times New Roman"/>
          <w:sz w:val="28"/>
          <w:szCs w:val="28"/>
        </w:rPr>
        <w:t xml:space="preserve"> округа Став</w:t>
      </w:r>
      <w:r w:rsidR="00FA16D0">
        <w:rPr>
          <w:rFonts w:ascii="Times New Roman" w:hAnsi="Times New Roman" w:cs="Times New Roman"/>
          <w:sz w:val="28"/>
          <w:szCs w:val="28"/>
        </w:rPr>
        <w:t>ропольского края Ставропольская</w:t>
      </w:r>
      <w:r w:rsidRPr="00CD671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83B1D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CD671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BC1BA8" w:rsidRPr="00CD6710" w:rsidRDefault="00BC1BA8" w:rsidP="00A5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BA8" w:rsidRPr="00CD6710" w:rsidRDefault="00BC1BA8" w:rsidP="00A5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>РЕШИЛ:</w:t>
      </w:r>
    </w:p>
    <w:p w:rsidR="00BC1BA8" w:rsidRPr="00CD6710" w:rsidRDefault="00BC1BA8" w:rsidP="00A5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4DA" w:rsidRDefault="005B6848" w:rsidP="00A565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5B6848">
        <w:rPr>
          <w:rFonts w:ascii="Times New Roman" w:hAnsi="Times New Roman"/>
          <w:sz w:val="28"/>
          <w:szCs w:val="28"/>
        </w:rPr>
        <w:t>утратившим</w:t>
      </w:r>
      <w:r w:rsidR="00A72425">
        <w:rPr>
          <w:rFonts w:ascii="Times New Roman" w:hAnsi="Times New Roman"/>
          <w:sz w:val="28"/>
          <w:szCs w:val="28"/>
        </w:rPr>
        <w:t>и</w:t>
      </w:r>
      <w:r w:rsidRPr="005B6848">
        <w:rPr>
          <w:rFonts w:ascii="Times New Roman" w:hAnsi="Times New Roman"/>
          <w:sz w:val="28"/>
          <w:szCs w:val="28"/>
        </w:rPr>
        <w:t xml:space="preserve"> силу </w:t>
      </w:r>
      <w:r w:rsidR="004E24DA">
        <w:rPr>
          <w:rFonts w:ascii="Times New Roman" w:hAnsi="Times New Roman"/>
          <w:sz w:val="28"/>
          <w:szCs w:val="28"/>
        </w:rPr>
        <w:t xml:space="preserve">следующие </w:t>
      </w:r>
      <w:r w:rsidRPr="005B6848">
        <w:rPr>
          <w:rFonts w:ascii="Times New Roman" w:hAnsi="Times New Roman"/>
          <w:sz w:val="28"/>
          <w:szCs w:val="28"/>
        </w:rPr>
        <w:t xml:space="preserve">решения Совета Александровского муниципального </w:t>
      </w:r>
      <w:r w:rsidR="004E24DA">
        <w:rPr>
          <w:rFonts w:ascii="Times New Roman" w:hAnsi="Times New Roman"/>
          <w:sz w:val="28"/>
          <w:szCs w:val="28"/>
        </w:rPr>
        <w:t>района Ставропольского края:</w:t>
      </w:r>
    </w:p>
    <w:p w:rsidR="00A565F0" w:rsidRDefault="00A565F0" w:rsidP="00A565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C5A17">
        <w:rPr>
          <w:rFonts w:ascii="Times New Roman" w:hAnsi="Times New Roman"/>
          <w:sz w:val="28"/>
          <w:szCs w:val="28"/>
        </w:rPr>
        <w:t>9 октября 2015 г</w:t>
      </w:r>
      <w:r>
        <w:rPr>
          <w:rFonts w:ascii="Times New Roman" w:hAnsi="Times New Roman"/>
          <w:sz w:val="28"/>
          <w:szCs w:val="28"/>
        </w:rPr>
        <w:t>ода</w:t>
      </w:r>
      <w:r w:rsidRPr="001C5A17">
        <w:rPr>
          <w:rFonts w:ascii="Times New Roman" w:hAnsi="Times New Roman"/>
          <w:sz w:val="28"/>
          <w:szCs w:val="28"/>
        </w:rPr>
        <w:t xml:space="preserve"> № 425/104 </w:t>
      </w:r>
      <w:r>
        <w:rPr>
          <w:rFonts w:ascii="Times New Roman" w:hAnsi="Times New Roman"/>
          <w:sz w:val="28"/>
          <w:szCs w:val="28"/>
        </w:rPr>
        <w:t>«</w:t>
      </w:r>
      <w:r w:rsidRPr="001C5A17">
        <w:rPr>
          <w:rFonts w:ascii="Times New Roman" w:hAnsi="Times New Roman"/>
          <w:sz w:val="28"/>
          <w:szCs w:val="28"/>
        </w:rPr>
        <w:t>Об утверждении Правил землепользования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A17">
        <w:rPr>
          <w:rFonts w:ascii="Times New Roman" w:hAnsi="Times New Roman"/>
          <w:sz w:val="28"/>
          <w:szCs w:val="28"/>
        </w:rPr>
        <w:t>и застройки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A17">
        <w:rPr>
          <w:rFonts w:ascii="Times New Roman" w:hAnsi="Times New Roman"/>
          <w:sz w:val="28"/>
          <w:szCs w:val="28"/>
        </w:rPr>
        <w:t>села Груше</w:t>
      </w:r>
      <w:r>
        <w:rPr>
          <w:rFonts w:ascii="Times New Roman" w:hAnsi="Times New Roman"/>
          <w:sz w:val="28"/>
          <w:szCs w:val="28"/>
        </w:rPr>
        <w:t xml:space="preserve">вского Александровского района </w:t>
      </w:r>
      <w:r w:rsidRPr="001C5A17">
        <w:rPr>
          <w:rFonts w:ascii="Times New Roman" w:hAnsi="Times New Roman"/>
          <w:sz w:val="28"/>
          <w:szCs w:val="28"/>
        </w:rPr>
        <w:t>Ставропольского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4E24DA" w:rsidRDefault="00A565F0" w:rsidP="00A5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E24DA">
        <w:rPr>
          <w:rFonts w:ascii="Times New Roman" w:hAnsi="Times New Roman"/>
          <w:sz w:val="28"/>
          <w:szCs w:val="28"/>
        </w:rPr>
        <w:t xml:space="preserve">9 октября 2015 года № 426/105 </w:t>
      </w:r>
      <w:r w:rsidR="004E24DA" w:rsidRPr="003F5DB0">
        <w:rPr>
          <w:rFonts w:ascii="Times New Roman" w:hAnsi="Times New Roman"/>
          <w:sz w:val="28"/>
          <w:szCs w:val="28"/>
        </w:rPr>
        <w:t>«</w:t>
      </w:r>
      <w:r w:rsidR="004E24DA" w:rsidRPr="00B807DB">
        <w:rPr>
          <w:rFonts w:ascii="Times New Roman" w:hAnsi="Times New Roman"/>
          <w:sz w:val="28"/>
          <w:szCs w:val="28"/>
        </w:rPr>
        <w:t>Об утверждении Правил землепользования и застройки территории муниципального образов</w:t>
      </w:r>
      <w:r w:rsidR="004E24DA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4E24DA">
        <w:rPr>
          <w:rFonts w:ascii="Times New Roman" w:hAnsi="Times New Roman"/>
          <w:sz w:val="28"/>
          <w:szCs w:val="28"/>
        </w:rPr>
        <w:t>Круглолесского</w:t>
      </w:r>
      <w:proofErr w:type="spellEnd"/>
      <w:r w:rsidR="004E24DA">
        <w:rPr>
          <w:rFonts w:ascii="Times New Roman" w:hAnsi="Times New Roman"/>
          <w:sz w:val="28"/>
          <w:szCs w:val="28"/>
        </w:rPr>
        <w:t xml:space="preserve"> сельсовета </w:t>
      </w:r>
      <w:r w:rsidR="004E24DA" w:rsidRPr="00B807DB">
        <w:rPr>
          <w:rFonts w:ascii="Times New Roman" w:hAnsi="Times New Roman"/>
          <w:sz w:val="28"/>
          <w:szCs w:val="28"/>
        </w:rPr>
        <w:t>Александровск</w:t>
      </w:r>
      <w:r w:rsidR="004E24DA">
        <w:rPr>
          <w:rFonts w:ascii="Times New Roman" w:hAnsi="Times New Roman"/>
          <w:sz w:val="28"/>
          <w:szCs w:val="28"/>
        </w:rPr>
        <w:t>ого района Ставропольского края</w:t>
      </w:r>
      <w:r w:rsidR="004E24DA" w:rsidRPr="003F5D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565F0" w:rsidRDefault="00A565F0" w:rsidP="00A565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2015 года № 460/139</w:t>
      </w:r>
      <w:r w:rsidRPr="003F5DB0">
        <w:rPr>
          <w:rFonts w:ascii="Times New Roman" w:hAnsi="Times New Roman"/>
          <w:sz w:val="28"/>
          <w:szCs w:val="28"/>
        </w:rPr>
        <w:t xml:space="preserve"> «</w:t>
      </w:r>
      <w:r w:rsidRPr="003E23E4">
        <w:rPr>
          <w:rFonts w:ascii="Times New Roman" w:hAnsi="Times New Roman"/>
          <w:sz w:val="28"/>
          <w:szCs w:val="28"/>
        </w:rPr>
        <w:t>Об утверждении Правил землепользования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3E4">
        <w:rPr>
          <w:rFonts w:ascii="Times New Roman" w:hAnsi="Times New Roman"/>
          <w:sz w:val="28"/>
          <w:szCs w:val="28"/>
        </w:rPr>
        <w:t>и застройки муниципального образования села Северного Александровского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3E4">
        <w:rPr>
          <w:rFonts w:ascii="Times New Roman" w:hAnsi="Times New Roman"/>
          <w:sz w:val="28"/>
          <w:szCs w:val="28"/>
        </w:rPr>
        <w:t>Ставропольского края</w:t>
      </w:r>
      <w:r w:rsidRPr="003F5D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E24DA" w:rsidRDefault="00A565F0" w:rsidP="00A565F0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E24DA">
        <w:rPr>
          <w:rFonts w:ascii="Times New Roman" w:hAnsi="Times New Roman"/>
          <w:sz w:val="28"/>
          <w:szCs w:val="28"/>
        </w:rPr>
        <w:t>4 марта 2016 года</w:t>
      </w:r>
      <w:r w:rsidR="004E24DA" w:rsidRPr="00A60CC6">
        <w:rPr>
          <w:rFonts w:ascii="Times New Roman" w:hAnsi="Times New Roman"/>
          <w:sz w:val="28"/>
          <w:szCs w:val="28"/>
        </w:rPr>
        <w:t xml:space="preserve"> № 483/13 «</w:t>
      </w:r>
      <w:r w:rsidR="004E24DA" w:rsidRPr="00A60CC6">
        <w:rPr>
          <w:rFonts w:ascii="Times New Roman" w:hAnsi="Times New Roman"/>
          <w:kern w:val="28"/>
          <w:sz w:val="28"/>
          <w:szCs w:val="28"/>
        </w:rPr>
        <w:t>Об утверждении Правил землепользования и застройки муниципального образования Калиновского сельсовета Александровского района Ставропольского края»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E5573F" w:rsidRDefault="0072514F" w:rsidP="0072514F">
      <w:pPr>
        <w:pStyle w:val="a7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от </w:t>
      </w:r>
      <w:r w:rsidR="004E24DA">
        <w:rPr>
          <w:szCs w:val="28"/>
        </w:rPr>
        <w:t>3 марта 2017 года № 645/14 «Об утверждении Правил</w:t>
      </w:r>
      <w:r w:rsidR="004E24DA" w:rsidRPr="00AB23C8">
        <w:rPr>
          <w:szCs w:val="28"/>
        </w:rPr>
        <w:t xml:space="preserve"> землепользования и застройки </w:t>
      </w:r>
      <w:r w:rsidR="004E24DA">
        <w:rPr>
          <w:szCs w:val="28"/>
        </w:rPr>
        <w:t xml:space="preserve">на </w:t>
      </w:r>
      <w:r w:rsidR="004E24DA" w:rsidRPr="00AB23C8">
        <w:rPr>
          <w:szCs w:val="28"/>
        </w:rPr>
        <w:t>территории Александровского сельсовета Александровского района Ставропольского края</w:t>
      </w:r>
      <w:r w:rsidR="004E24DA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4E24DA" w:rsidRDefault="004E24DA" w:rsidP="0072514F">
      <w:pPr>
        <w:pStyle w:val="a7"/>
        <w:ind w:firstLine="709"/>
        <w:jc w:val="both"/>
        <w:rPr>
          <w:color w:val="000000"/>
          <w:szCs w:val="28"/>
        </w:rPr>
      </w:pPr>
      <w:r>
        <w:rPr>
          <w:szCs w:val="28"/>
        </w:rPr>
        <w:t>от 3 марта 2017 года № 646/15 «Об утверждении Правил</w:t>
      </w:r>
      <w:r w:rsidRPr="00AB23C8">
        <w:rPr>
          <w:szCs w:val="28"/>
        </w:rPr>
        <w:t xml:space="preserve"> </w:t>
      </w:r>
      <w:r>
        <w:rPr>
          <w:szCs w:val="28"/>
        </w:rPr>
        <w:t>землепользования и застройки муниципального образования Саблинского сельсовета Александровского района Ставропольского края</w:t>
      </w:r>
      <w:r>
        <w:rPr>
          <w:color w:val="000000"/>
          <w:szCs w:val="28"/>
        </w:rPr>
        <w:t>»</w:t>
      </w:r>
      <w:r w:rsidR="00510C2A">
        <w:rPr>
          <w:color w:val="000000"/>
          <w:szCs w:val="28"/>
        </w:rPr>
        <w:t>;</w:t>
      </w:r>
    </w:p>
    <w:p w:rsidR="00510C2A" w:rsidRPr="00510C2A" w:rsidRDefault="00510C2A" w:rsidP="00510C2A">
      <w:pPr>
        <w:pStyle w:val="a7"/>
        <w:ind w:firstLine="709"/>
        <w:jc w:val="both"/>
        <w:rPr>
          <w:color w:val="000000"/>
          <w:szCs w:val="28"/>
        </w:rPr>
      </w:pPr>
      <w:r w:rsidRPr="00510C2A">
        <w:rPr>
          <w:color w:val="000000"/>
          <w:szCs w:val="28"/>
        </w:rPr>
        <w:t xml:space="preserve">от 3 марта 2017 года № 647/16 «О внесении изменений в Правила землепользования и застройки муниципального образования села Грушевского Александровского района Ставропольского края, утвержденные </w:t>
      </w:r>
      <w:r w:rsidRPr="00510C2A">
        <w:rPr>
          <w:color w:val="000000"/>
          <w:szCs w:val="28"/>
        </w:rPr>
        <w:lastRenderedPageBreak/>
        <w:t xml:space="preserve">решением Совета Александровского муниципального района Ставропольского края от </w:t>
      </w:r>
      <w:r>
        <w:rPr>
          <w:color w:val="000000"/>
          <w:szCs w:val="28"/>
        </w:rPr>
        <w:t xml:space="preserve">09 октября 2015 г. </w:t>
      </w:r>
      <w:r w:rsidRPr="00510C2A">
        <w:rPr>
          <w:color w:val="000000"/>
          <w:szCs w:val="28"/>
        </w:rPr>
        <w:t>№ 425/104»</w:t>
      </w:r>
      <w:r>
        <w:rPr>
          <w:color w:val="000000"/>
          <w:szCs w:val="28"/>
        </w:rPr>
        <w:t>;</w:t>
      </w:r>
    </w:p>
    <w:p w:rsidR="00510C2A" w:rsidRPr="00510C2A" w:rsidRDefault="00510C2A" w:rsidP="00510C2A">
      <w:pPr>
        <w:pStyle w:val="a7"/>
        <w:ind w:firstLine="709"/>
        <w:jc w:val="both"/>
        <w:rPr>
          <w:color w:val="000000"/>
          <w:szCs w:val="28"/>
        </w:rPr>
      </w:pPr>
      <w:r w:rsidRPr="00510C2A">
        <w:rPr>
          <w:color w:val="000000"/>
          <w:szCs w:val="28"/>
        </w:rPr>
        <w:t xml:space="preserve">от 3 марта 2017 года № 648/17 «О внесении изменений в Правила землепользования и застройки территории муниципального образования </w:t>
      </w:r>
      <w:proofErr w:type="spellStart"/>
      <w:r w:rsidRPr="00510C2A">
        <w:rPr>
          <w:color w:val="000000"/>
          <w:szCs w:val="28"/>
        </w:rPr>
        <w:t>Круглолесского</w:t>
      </w:r>
      <w:proofErr w:type="spellEnd"/>
      <w:r w:rsidRPr="00510C2A">
        <w:rPr>
          <w:color w:val="000000"/>
          <w:szCs w:val="28"/>
        </w:rPr>
        <w:t xml:space="preserve"> сельсовета Александровского района Ставропольского края, утвержденные решением Совета Александровского муниципального района Ставропольского края от 09 октября 2015 г. № 426/105»</w:t>
      </w:r>
      <w:r>
        <w:rPr>
          <w:color w:val="000000"/>
          <w:szCs w:val="28"/>
        </w:rPr>
        <w:t>;</w:t>
      </w:r>
    </w:p>
    <w:p w:rsidR="00510C2A" w:rsidRDefault="00510C2A" w:rsidP="00510C2A">
      <w:pPr>
        <w:pStyle w:val="a7"/>
        <w:ind w:firstLine="709"/>
        <w:jc w:val="both"/>
        <w:rPr>
          <w:color w:val="000000"/>
          <w:szCs w:val="28"/>
        </w:rPr>
      </w:pPr>
      <w:r w:rsidRPr="00510C2A">
        <w:rPr>
          <w:color w:val="000000"/>
          <w:szCs w:val="28"/>
        </w:rPr>
        <w:t>от 3 марта 2017 года № 649/18 «О внесении изменений в Правила землепользования и застройки муниципального образования села Северного Александровского района Ставропольского края, утвержденные решением Совета Александровского муниципального района Ставропольского края от 18 декабря 2015 г. № 460/139»</w:t>
      </w:r>
      <w:r>
        <w:rPr>
          <w:color w:val="000000"/>
          <w:szCs w:val="28"/>
        </w:rPr>
        <w:t>;</w:t>
      </w:r>
    </w:p>
    <w:p w:rsidR="00510C2A" w:rsidRPr="00510C2A" w:rsidRDefault="00E5573F" w:rsidP="00510C2A">
      <w:pPr>
        <w:pStyle w:val="a7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от 19 мая 2017 года № 684/53 «Об утверждении </w:t>
      </w:r>
      <w:r>
        <w:rPr>
          <w:szCs w:val="28"/>
        </w:rPr>
        <w:t>Правил</w:t>
      </w:r>
      <w:r w:rsidRPr="00007575">
        <w:rPr>
          <w:szCs w:val="28"/>
        </w:rPr>
        <w:t xml:space="preserve"> </w:t>
      </w:r>
      <w:r w:rsidRPr="006C0B06">
        <w:rPr>
          <w:szCs w:val="28"/>
        </w:rPr>
        <w:t>землепользования и застройки на территории муниципального образования Новокавказского сельсовета Александровского района Ставропольского края</w:t>
      </w:r>
      <w:r>
        <w:rPr>
          <w:szCs w:val="28"/>
        </w:rPr>
        <w:t>»</w:t>
      </w:r>
      <w:r w:rsidR="00510C2A">
        <w:rPr>
          <w:szCs w:val="28"/>
        </w:rPr>
        <w:t>;</w:t>
      </w:r>
    </w:p>
    <w:p w:rsidR="00E5573F" w:rsidRPr="00510C2A" w:rsidRDefault="00E5573F" w:rsidP="00510C2A">
      <w:pPr>
        <w:pStyle w:val="a7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от 19 мая 2017 года № 685/54 «Об утверждении </w:t>
      </w:r>
      <w:r>
        <w:rPr>
          <w:szCs w:val="28"/>
        </w:rPr>
        <w:t>Правил</w:t>
      </w:r>
      <w:r w:rsidRPr="00007575">
        <w:rPr>
          <w:szCs w:val="28"/>
        </w:rPr>
        <w:t xml:space="preserve"> землепользования и застройки муниципального образования </w:t>
      </w:r>
      <w:proofErr w:type="spellStart"/>
      <w:r w:rsidRPr="00007575">
        <w:rPr>
          <w:szCs w:val="28"/>
        </w:rPr>
        <w:t>Средненского</w:t>
      </w:r>
      <w:proofErr w:type="spellEnd"/>
      <w:r w:rsidRPr="00007575">
        <w:rPr>
          <w:szCs w:val="28"/>
        </w:rPr>
        <w:t xml:space="preserve"> сельсовета Александровского района Ставропольского края</w:t>
      </w:r>
      <w:r>
        <w:rPr>
          <w:szCs w:val="28"/>
        </w:rPr>
        <w:t>»</w:t>
      </w:r>
      <w:r w:rsidR="00510C2A">
        <w:rPr>
          <w:szCs w:val="28"/>
        </w:rPr>
        <w:t>;</w:t>
      </w:r>
    </w:p>
    <w:p w:rsidR="00E5573F" w:rsidRDefault="00E5573F" w:rsidP="00510C2A">
      <w:pPr>
        <w:pStyle w:val="a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мая 2017 года № 686/55 «</w:t>
      </w:r>
      <w:r w:rsidRPr="00E5573F">
        <w:rPr>
          <w:color w:val="000000"/>
          <w:szCs w:val="28"/>
        </w:rPr>
        <w:t>О внесении изменений в Правила землепользования и застройки муниципального образования Калиновского сельсовета Александровского</w:t>
      </w:r>
      <w:r w:rsidR="00724F70">
        <w:rPr>
          <w:color w:val="000000"/>
          <w:szCs w:val="28"/>
        </w:rPr>
        <w:t xml:space="preserve"> </w:t>
      </w:r>
      <w:r w:rsidRPr="00E5573F">
        <w:rPr>
          <w:color w:val="000000"/>
          <w:szCs w:val="28"/>
        </w:rPr>
        <w:t>района Ставропольского края, утвержденные решением Совета Александровского муниципального района Ставр</w:t>
      </w:r>
      <w:r w:rsidR="00510C2A">
        <w:rPr>
          <w:color w:val="000000"/>
          <w:szCs w:val="28"/>
        </w:rPr>
        <w:t>опольского края</w:t>
      </w:r>
      <w:r w:rsidRPr="00E5573F">
        <w:rPr>
          <w:color w:val="000000"/>
          <w:szCs w:val="28"/>
        </w:rPr>
        <w:t xml:space="preserve"> от 04 марта 2016 г. № 483/13»</w:t>
      </w:r>
      <w:r w:rsidR="00510C2A">
        <w:rPr>
          <w:color w:val="000000"/>
          <w:szCs w:val="28"/>
        </w:rPr>
        <w:t>;</w:t>
      </w:r>
    </w:p>
    <w:p w:rsidR="009A0686" w:rsidRPr="00E5573F" w:rsidRDefault="009A0686" w:rsidP="00510C2A">
      <w:pPr>
        <w:pStyle w:val="a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 18 июня 2019 года № 209/53 «</w:t>
      </w:r>
      <w:r w:rsidRPr="009A0686">
        <w:rPr>
          <w:color w:val="000000"/>
          <w:szCs w:val="28"/>
        </w:rPr>
        <w:t>О внесении изменений в Правила землепользования и застройки на территории Александровского сельсовета Александровского района Ставропольского края</w:t>
      </w:r>
      <w:r>
        <w:rPr>
          <w:color w:val="000000"/>
          <w:szCs w:val="28"/>
        </w:rPr>
        <w:t>»;</w:t>
      </w:r>
    </w:p>
    <w:p w:rsidR="00724F70" w:rsidRDefault="00724F70" w:rsidP="00510C2A">
      <w:pPr>
        <w:pStyle w:val="a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 20 февраля 2020 года № 282/7 «</w:t>
      </w:r>
      <w:r w:rsidRPr="00E5573F">
        <w:rPr>
          <w:color w:val="000000"/>
          <w:szCs w:val="28"/>
        </w:rPr>
        <w:t xml:space="preserve">О внесении изменений в Правила землепользования и застройки </w:t>
      </w:r>
      <w:r>
        <w:rPr>
          <w:szCs w:val="28"/>
        </w:rPr>
        <w:t xml:space="preserve">на </w:t>
      </w:r>
      <w:r w:rsidRPr="00AB23C8">
        <w:rPr>
          <w:szCs w:val="28"/>
        </w:rPr>
        <w:t>территории Александровского сельсовета Александровского района Ставропольского края</w:t>
      </w:r>
      <w:r w:rsidRPr="00E5573F">
        <w:rPr>
          <w:color w:val="000000"/>
          <w:szCs w:val="28"/>
        </w:rPr>
        <w:t>»</w:t>
      </w:r>
      <w:r w:rsidR="00510C2A">
        <w:rPr>
          <w:color w:val="000000"/>
          <w:szCs w:val="28"/>
        </w:rPr>
        <w:t>;</w:t>
      </w:r>
    </w:p>
    <w:p w:rsidR="00724F70" w:rsidRPr="00AB23C8" w:rsidRDefault="00724F70" w:rsidP="00CD680F">
      <w:pPr>
        <w:pStyle w:val="a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9A0686">
        <w:rPr>
          <w:color w:val="000000"/>
          <w:szCs w:val="28"/>
        </w:rPr>
        <w:t xml:space="preserve">т 14 апреля 2020 года № 310/35 </w:t>
      </w:r>
      <w:r>
        <w:rPr>
          <w:color w:val="000000"/>
          <w:szCs w:val="28"/>
        </w:rPr>
        <w:t>«</w:t>
      </w:r>
      <w:r w:rsidRPr="00E5573F">
        <w:rPr>
          <w:color w:val="000000"/>
          <w:szCs w:val="28"/>
        </w:rPr>
        <w:t xml:space="preserve">О внесении изменений в Правила землепользования и застройки </w:t>
      </w:r>
      <w:r>
        <w:rPr>
          <w:szCs w:val="28"/>
        </w:rPr>
        <w:t xml:space="preserve">на </w:t>
      </w:r>
      <w:r w:rsidRPr="00AB23C8">
        <w:rPr>
          <w:szCs w:val="28"/>
        </w:rPr>
        <w:t>территории Александровского сельсовета Александровского района Ставропольского края</w:t>
      </w:r>
      <w:r>
        <w:rPr>
          <w:color w:val="000000"/>
          <w:szCs w:val="28"/>
        </w:rPr>
        <w:t>,</w:t>
      </w:r>
      <w:r w:rsidRPr="00E5573F">
        <w:rPr>
          <w:color w:val="000000"/>
          <w:szCs w:val="28"/>
        </w:rPr>
        <w:t xml:space="preserve"> утвержденные решением Совета Александровского муниципального района Ставропольского края                  </w:t>
      </w:r>
      <w:r>
        <w:rPr>
          <w:szCs w:val="28"/>
        </w:rPr>
        <w:t>от 03 марта 2017 года № 645/14</w:t>
      </w:r>
      <w:r w:rsidRPr="00E5573F">
        <w:rPr>
          <w:color w:val="000000"/>
          <w:szCs w:val="28"/>
        </w:rPr>
        <w:t>»</w:t>
      </w:r>
      <w:r w:rsidR="00CD680F">
        <w:rPr>
          <w:color w:val="000000"/>
          <w:szCs w:val="28"/>
        </w:rPr>
        <w:t>;</w:t>
      </w:r>
    </w:p>
    <w:p w:rsidR="00724F70" w:rsidRDefault="00724F70" w:rsidP="00CD680F">
      <w:pPr>
        <w:pStyle w:val="a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14 апреля 2020 года № 311/36 </w:t>
      </w:r>
      <w:r w:rsidRPr="00E5573F">
        <w:rPr>
          <w:color w:val="000000"/>
          <w:szCs w:val="28"/>
        </w:rPr>
        <w:t>«О внесении изменений в Правила землепользования и застройки муниципального образования села Грушевского Александровского района Ставропольского края, утвержденные решением Совета Александровского муниципального района Ставропольского края от</w:t>
      </w:r>
      <w:r w:rsidR="00CD680F">
        <w:rPr>
          <w:color w:val="000000"/>
          <w:szCs w:val="28"/>
        </w:rPr>
        <w:t xml:space="preserve"> 09 октября 2015 г.</w:t>
      </w:r>
      <w:r w:rsidRPr="00E5573F">
        <w:rPr>
          <w:color w:val="000000"/>
          <w:szCs w:val="28"/>
        </w:rPr>
        <w:t xml:space="preserve"> № 425/104</w:t>
      </w:r>
      <w:r>
        <w:rPr>
          <w:color w:val="000000"/>
          <w:szCs w:val="28"/>
        </w:rPr>
        <w:t>»</w:t>
      </w:r>
      <w:r w:rsidR="00CD680F">
        <w:rPr>
          <w:color w:val="000000"/>
          <w:szCs w:val="28"/>
        </w:rPr>
        <w:t>;</w:t>
      </w:r>
    </w:p>
    <w:p w:rsidR="00724F70" w:rsidRDefault="00724F70" w:rsidP="00CD680F">
      <w:pPr>
        <w:pStyle w:val="a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 14 апреля 2020 года № 312/37 «</w:t>
      </w:r>
      <w:r w:rsidRPr="00E5573F">
        <w:rPr>
          <w:color w:val="000000"/>
          <w:szCs w:val="28"/>
        </w:rPr>
        <w:t>О внесении изменений в Правила землепользования и застройки муниципального образования Калиновского сельсовета Александровского</w:t>
      </w:r>
      <w:r>
        <w:rPr>
          <w:color w:val="000000"/>
          <w:szCs w:val="28"/>
        </w:rPr>
        <w:t xml:space="preserve"> </w:t>
      </w:r>
      <w:r w:rsidRPr="00E5573F">
        <w:rPr>
          <w:color w:val="000000"/>
          <w:szCs w:val="28"/>
        </w:rPr>
        <w:t>района Ставропольского края, утвержденные решением Совета Александровского муниципального района Ставр</w:t>
      </w:r>
      <w:r w:rsidR="00CD680F">
        <w:rPr>
          <w:color w:val="000000"/>
          <w:szCs w:val="28"/>
        </w:rPr>
        <w:t>опольского края от 04 апреля</w:t>
      </w:r>
      <w:r w:rsidRPr="00E5573F">
        <w:rPr>
          <w:color w:val="000000"/>
          <w:szCs w:val="28"/>
        </w:rPr>
        <w:t xml:space="preserve"> 2016 г. № 483/13»</w:t>
      </w:r>
      <w:r w:rsidR="00CD680F">
        <w:rPr>
          <w:color w:val="000000"/>
          <w:szCs w:val="28"/>
        </w:rPr>
        <w:t>;</w:t>
      </w:r>
    </w:p>
    <w:p w:rsidR="004E24DA" w:rsidRPr="00A70BA3" w:rsidRDefault="00A70BA3" w:rsidP="00A70BA3">
      <w:pPr>
        <w:pStyle w:val="a7"/>
        <w:ind w:firstLine="709"/>
        <w:jc w:val="both"/>
        <w:rPr>
          <w:color w:val="000000"/>
          <w:szCs w:val="28"/>
        </w:rPr>
      </w:pPr>
      <w:r w:rsidRPr="00A70BA3">
        <w:rPr>
          <w:color w:val="000000"/>
          <w:szCs w:val="28"/>
        </w:rPr>
        <w:lastRenderedPageBreak/>
        <w:t xml:space="preserve">от 14 апреля 2020 года № 313/38 </w:t>
      </w:r>
      <w:r w:rsidR="0038778A">
        <w:rPr>
          <w:color w:val="000000"/>
          <w:szCs w:val="28"/>
        </w:rPr>
        <w:t>«</w:t>
      </w:r>
      <w:r w:rsidR="0038778A" w:rsidRPr="0038778A">
        <w:rPr>
          <w:color w:val="000000"/>
          <w:szCs w:val="28"/>
        </w:rPr>
        <w:t xml:space="preserve">О внесении изменений в Правила землепользования и застройки территории муниципального образования </w:t>
      </w:r>
      <w:proofErr w:type="spellStart"/>
      <w:r w:rsidR="0038778A" w:rsidRPr="0038778A">
        <w:rPr>
          <w:color w:val="000000"/>
          <w:szCs w:val="28"/>
        </w:rPr>
        <w:t>Круглолесского</w:t>
      </w:r>
      <w:proofErr w:type="spellEnd"/>
      <w:r w:rsidR="0038778A" w:rsidRPr="0038778A">
        <w:rPr>
          <w:color w:val="000000"/>
          <w:szCs w:val="28"/>
        </w:rPr>
        <w:t xml:space="preserve"> сельсовета Александровского района Ставропольского края, утвержденные решением Совета Александровского муниципального района Став</w:t>
      </w:r>
      <w:r>
        <w:rPr>
          <w:color w:val="000000"/>
          <w:szCs w:val="28"/>
        </w:rPr>
        <w:t>ропольского края</w:t>
      </w:r>
      <w:r w:rsidR="0038778A" w:rsidRPr="0038778A">
        <w:rPr>
          <w:color w:val="000000"/>
          <w:szCs w:val="28"/>
        </w:rPr>
        <w:t xml:space="preserve"> от 09 октября 2015 г. № 426/105</w:t>
      </w:r>
      <w:r w:rsidR="0038778A">
        <w:rPr>
          <w:color w:val="000000"/>
          <w:szCs w:val="28"/>
        </w:rPr>
        <w:t>».</w:t>
      </w:r>
    </w:p>
    <w:p w:rsidR="0061196A" w:rsidRPr="00CD6710" w:rsidRDefault="005B6848" w:rsidP="00A56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96A" w:rsidRPr="00CD6710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A16D0">
        <w:rPr>
          <w:rFonts w:ascii="Times New Roman" w:hAnsi="Times New Roman" w:cs="Times New Roman"/>
          <w:sz w:val="28"/>
          <w:szCs w:val="28"/>
        </w:rPr>
        <w:t>о</w:t>
      </w:r>
      <w:r w:rsidR="0061196A" w:rsidRPr="00CD6710">
        <w:rPr>
          <w:rFonts w:ascii="Times New Roman" w:hAnsi="Times New Roman" w:cs="Times New Roman"/>
          <w:sz w:val="28"/>
          <w:szCs w:val="28"/>
        </w:rPr>
        <w:t xml:space="preserve"> </w:t>
      </w:r>
      <w:r w:rsidR="00FA16D0">
        <w:rPr>
          <w:rFonts w:ascii="Times New Roman" w:hAnsi="Times New Roman" w:cs="Times New Roman"/>
          <w:sz w:val="28"/>
          <w:szCs w:val="28"/>
        </w:rPr>
        <w:t>дня его</w:t>
      </w:r>
      <w:r w:rsidR="0061196A" w:rsidRPr="00CD6710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FA16D0" w:rsidRDefault="00FA16D0" w:rsidP="00A5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1E" w:rsidRDefault="004E691E" w:rsidP="00A5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1E" w:rsidRDefault="004E691E" w:rsidP="00A5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48" w:rsidRPr="00EC0CB8" w:rsidRDefault="00A72425" w:rsidP="004E691E">
      <w:pPr>
        <w:pStyle w:val="a7"/>
        <w:spacing w:line="240" w:lineRule="exact"/>
        <w:rPr>
          <w:szCs w:val="28"/>
        </w:rPr>
      </w:pPr>
      <w:r>
        <w:rPr>
          <w:szCs w:val="28"/>
        </w:rPr>
        <w:t>Г</w:t>
      </w:r>
      <w:r w:rsidR="005B6848" w:rsidRPr="00EC0CB8">
        <w:rPr>
          <w:szCs w:val="28"/>
        </w:rPr>
        <w:t>лав</w:t>
      </w:r>
      <w:r>
        <w:rPr>
          <w:szCs w:val="28"/>
        </w:rPr>
        <w:t xml:space="preserve">а </w:t>
      </w:r>
      <w:r w:rsidR="005B6848" w:rsidRPr="00EC0CB8">
        <w:rPr>
          <w:szCs w:val="28"/>
        </w:rPr>
        <w:t xml:space="preserve">Александровского </w:t>
      </w:r>
    </w:p>
    <w:p w:rsidR="005B6848" w:rsidRPr="00EC0CB8" w:rsidRDefault="005B6848" w:rsidP="004E691E">
      <w:pPr>
        <w:pStyle w:val="a7"/>
        <w:spacing w:line="240" w:lineRule="exact"/>
        <w:rPr>
          <w:szCs w:val="28"/>
        </w:rPr>
      </w:pPr>
      <w:r w:rsidRPr="00EC0CB8">
        <w:rPr>
          <w:szCs w:val="28"/>
        </w:rPr>
        <w:t>муниципального округа</w:t>
      </w:r>
    </w:p>
    <w:p w:rsidR="005B6848" w:rsidRPr="00EC448F" w:rsidRDefault="005B6848" w:rsidP="004E691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4E691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A72425">
        <w:rPr>
          <w:rFonts w:ascii="Times New Roman" w:hAnsi="Times New Roman" w:cs="Times New Roman"/>
          <w:bCs/>
          <w:sz w:val="28"/>
          <w:szCs w:val="28"/>
        </w:rPr>
        <w:t>Л.А. Маковская</w:t>
      </w:r>
    </w:p>
    <w:p w:rsidR="00FA16D0" w:rsidRDefault="00FA16D0" w:rsidP="00A5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1E" w:rsidRDefault="00BC1BA8" w:rsidP="004E69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74861" w:rsidRDefault="00BC1BA8" w:rsidP="004E69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>Совета</w:t>
      </w:r>
      <w:r w:rsidR="00474861">
        <w:rPr>
          <w:rFonts w:ascii="Times New Roman" w:hAnsi="Times New Roman" w:cs="Times New Roman"/>
          <w:sz w:val="28"/>
          <w:szCs w:val="28"/>
        </w:rPr>
        <w:t xml:space="preserve"> </w:t>
      </w:r>
      <w:r w:rsidR="00A67E43" w:rsidRPr="00CD6710">
        <w:rPr>
          <w:rFonts w:ascii="Times New Roman" w:hAnsi="Times New Roman" w:cs="Times New Roman"/>
          <w:sz w:val="28"/>
          <w:szCs w:val="28"/>
        </w:rPr>
        <w:t>депутатов</w:t>
      </w:r>
    </w:p>
    <w:p w:rsidR="004E691E" w:rsidRDefault="00D83B1D" w:rsidP="004E69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A67E43" w:rsidRPr="00CD6710" w:rsidRDefault="00D83B1D" w:rsidP="004E69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67E43" w:rsidRPr="00CD6710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474861" w:rsidRDefault="00A67E43" w:rsidP="004E69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</w:t>
      </w:r>
      <w:r w:rsidR="004E69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67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1BA8" w:rsidRPr="00CD67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6710">
        <w:rPr>
          <w:rFonts w:ascii="Times New Roman" w:hAnsi="Times New Roman" w:cs="Times New Roman"/>
          <w:sz w:val="28"/>
          <w:szCs w:val="28"/>
        </w:rPr>
        <w:t xml:space="preserve">    </w:t>
      </w:r>
      <w:r w:rsidR="00FA16D0">
        <w:rPr>
          <w:rFonts w:ascii="Times New Roman" w:hAnsi="Times New Roman" w:cs="Times New Roman"/>
          <w:sz w:val="28"/>
          <w:szCs w:val="28"/>
        </w:rPr>
        <w:t xml:space="preserve">   </w:t>
      </w:r>
      <w:r w:rsidR="00BC1BA8" w:rsidRPr="00CD6710">
        <w:rPr>
          <w:rFonts w:ascii="Times New Roman" w:hAnsi="Times New Roman" w:cs="Times New Roman"/>
          <w:sz w:val="28"/>
          <w:szCs w:val="28"/>
        </w:rPr>
        <w:t xml:space="preserve"> </w:t>
      </w:r>
      <w:r w:rsidR="00D83B1D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D83B1D">
        <w:rPr>
          <w:rFonts w:ascii="Times New Roman" w:hAnsi="Times New Roman" w:cs="Times New Roman"/>
          <w:sz w:val="28"/>
          <w:szCs w:val="28"/>
        </w:rPr>
        <w:t>Босова</w:t>
      </w:r>
      <w:bookmarkStart w:id="0" w:name="_GoBack"/>
      <w:bookmarkEnd w:id="0"/>
      <w:proofErr w:type="spellEnd"/>
    </w:p>
    <w:sectPr w:rsidR="00474861" w:rsidSect="00A565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17F"/>
    <w:multiLevelType w:val="hybridMultilevel"/>
    <w:tmpl w:val="98EE8C18"/>
    <w:lvl w:ilvl="0" w:tplc="B5226F98">
      <w:start w:val="1"/>
      <w:numFmt w:val="decimal"/>
      <w:lvlText w:val="%1."/>
      <w:lvlJc w:val="left"/>
      <w:pPr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38E"/>
    <w:rsid w:val="00041399"/>
    <w:rsid w:val="00080B13"/>
    <w:rsid w:val="000A360D"/>
    <w:rsid w:val="000B16B9"/>
    <w:rsid w:val="00106748"/>
    <w:rsid w:val="001976A8"/>
    <w:rsid w:val="001E11CD"/>
    <w:rsid w:val="001F0BC8"/>
    <w:rsid w:val="001F1F75"/>
    <w:rsid w:val="00217026"/>
    <w:rsid w:val="0024752B"/>
    <w:rsid w:val="00250614"/>
    <w:rsid w:val="002573F0"/>
    <w:rsid w:val="002959E5"/>
    <w:rsid w:val="002A1424"/>
    <w:rsid w:val="002A2214"/>
    <w:rsid w:val="002A3C53"/>
    <w:rsid w:val="002B2E40"/>
    <w:rsid w:val="002D1DE5"/>
    <w:rsid w:val="0038778A"/>
    <w:rsid w:val="003A44AE"/>
    <w:rsid w:val="003B4E04"/>
    <w:rsid w:val="003C71D2"/>
    <w:rsid w:val="003D500C"/>
    <w:rsid w:val="003D6ADC"/>
    <w:rsid w:val="003F14A0"/>
    <w:rsid w:val="003F1D3B"/>
    <w:rsid w:val="004379DB"/>
    <w:rsid w:val="00474861"/>
    <w:rsid w:val="00485369"/>
    <w:rsid w:val="004B7BA9"/>
    <w:rsid w:val="004C74DD"/>
    <w:rsid w:val="004E24DA"/>
    <w:rsid w:val="004E691E"/>
    <w:rsid w:val="00510C2A"/>
    <w:rsid w:val="00562A68"/>
    <w:rsid w:val="005957C6"/>
    <w:rsid w:val="005B6848"/>
    <w:rsid w:val="005E2472"/>
    <w:rsid w:val="0061196A"/>
    <w:rsid w:val="00643F54"/>
    <w:rsid w:val="006B156C"/>
    <w:rsid w:val="006B7987"/>
    <w:rsid w:val="006D087A"/>
    <w:rsid w:val="006D5A1E"/>
    <w:rsid w:val="00724F70"/>
    <w:rsid w:val="0072514F"/>
    <w:rsid w:val="00757DD4"/>
    <w:rsid w:val="007B2737"/>
    <w:rsid w:val="007B3611"/>
    <w:rsid w:val="007D3685"/>
    <w:rsid w:val="007E3868"/>
    <w:rsid w:val="00804F0C"/>
    <w:rsid w:val="00821B3B"/>
    <w:rsid w:val="00830CCD"/>
    <w:rsid w:val="008441AD"/>
    <w:rsid w:val="00844319"/>
    <w:rsid w:val="00867419"/>
    <w:rsid w:val="008712C1"/>
    <w:rsid w:val="00880181"/>
    <w:rsid w:val="008B540D"/>
    <w:rsid w:val="008D4F9A"/>
    <w:rsid w:val="008F6937"/>
    <w:rsid w:val="00900586"/>
    <w:rsid w:val="00950AC6"/>
    <w:rsid w:val="009956A2"/>
    <w:rsid w:val="009A0686"/>
    <w:rsid w:val="009B42EF"/>
    <w:rsid w:val="009C2141"/>
    <w:rsid w:val="009C633A"/>
    <w:rsid w:val="009C73B3"/>
    <w:rsid w:val="009D3035"/>
    <w:rsid w:val="009F4FFA"/>
    <w:rsid w:val="00A21647"/>
    <w:rsid w:val="00A565F0"/>
    <w:rsid w:val="00A67E43"/>
    <w:rsid w:val="00A70BA3"/>
    <w:rsid w:val="00A72425"/>
    <w:rsid w:val="00B23CC0"/>
    <w:rsid w:val="00B32E6D"/>
    <w:rsid w:val="00B55A95"/>
    <w:rsid w:val="00BB438E"/>
    <w:rsid w:val="00BC151B"/>
    <w:rsid w:val="00BC1BA8"/>
    <w:rsid w:val="00BE50FD"/>
    <w:rsid w:val="00C4788A"/>
    <w:rsid w:val="00C66C39"/>
    <w:rsid w:val="00C85170"/>
    <w:rsid w:val="00CD6710"/>
    <w:rsid w:val="00CD680F"/>
    <w:rsid w:val="00CE0D77"/>
    <w:rsid w:val="00D279EE"/>
    <w:rsid w:val="00D773BC"/>
    <w:rsid w:val="00D83B1D"/>
    <w:rsid w:val="00DA04B4"/>
    <w:rsid w:val="00E37FA3"/>
    <w:rsid w:val="00E46352"/>
    <w:rsid w:val="00E5573F"/>
    <w:rsid w:val="00E61FBE"/>
    <w:rsid w:val="00E72C6E"/>
    <w:rsid w:val="00E817D0"/>
    <w:rsid w:val="00EB74CA"/>
    <w:rsid w:val="00F030BC"/>
    <w:rsid w:val="00F14E7D"/>
    <w:rsid w:val="00F42047"/>
    <w:rsid w:val="00F44790"/>
    <w:rsid w:val="00F85288"/>
    <w:rsid w:val="00F97886"/>
    <w:rsid w:val="00FA16D0"/>
    <w:rsid w:val="00FB2CC2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83A"/>
  <w15:docId w15:val="{5704304C-55FB-4789-8E62-F92F342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4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4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4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4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4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4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BC1BA8"/>
    <w:rPr>
      <w:rFonts w:cs="Times New Roman"/>
      <w:i/>
      <w:iCs/>
    </w:rPr>
  </w:style>
  <w:style w:type="paragraph" w:customStyle="1" w:styleId="ConsNormal">
    <w:name w:val="ConsNormal"/>
    <w:rsid w:val="00BC1B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A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2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68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5B68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7E2309C4E244324232AB14D613958CAC013A00CED9FA39FAC01C747E8109A3EBA7BC4ECE43CF9E1CF14CC02AEAE2BD25376558BDE8A399EADB761At7s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342E-14F7-4312-B5B2-635E439C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</dc:creator>
  <cp:lastModifiedBy>Татьяна А. Бербенец</cp:lastModifiedBy>
  <cp:revision>42</cp:revision>
  <cp:lastPrinted>2022-11-11T13:01:00Z</cp:lastPrinted>
  <dcterms:created xsi:type="dcterms:W3CDTF">2020-10-19T11:44:00Z</dcterms:created>
  <dcterms:modified xsi:type="dcterms:W3CDTF">2022-11-16T08:49:00Z</dcterms:modified>
</cp:coreProperties>
</file>